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0B4E75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 w:rsidRPr="000B4E75"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247A21">
        <w:rPr>
          <w:rFonts w:ascii="Times New Roman" w:hAnsi="Times New Roman" w:cs="Times New Roman"/>
          <w:sz w:val="22"/>
          <w:szCs w:val="22"/>
          <w:u w:val="single"/>
        </w:rPr>
        <w:t xml:space="preserve">  05</w:t>
      </w:r>
      <w:r w:rsidR="000B4E75">
        <w:rPr>
          <w:rFonts w:ascii="Times New Roman" w:hAnsi="Times New Roman" w:cs="Times New Roman"/>
          <w:sz w:val="22"/>
          <w:szCs w:val="22"/>
          <w:u w:val="single"/>
        </w:rPr>
        <w:t xml:space="preserve"> дека</w:t>
      </w:r>
      <w:r w:rsidR="00C06846" w:rsidRPr="000B4E75">
        <w:rPr>
          <w:rFonts w:ascii="Times New Roman" w:hAnsi="Times New Roman" w:cs="Times New Roman"/>
          <w:sz w:val="22"/>
          <w:szCs w:val="22"/>
          <w:u w:val="single"/>
        </w:rPr>
        <w:t>бря</w:t>
      </w:r>
      <w:r w:rsidR="00977027" w:rsidRPr="000B4E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 w:rsidRPr="000B4E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87745" w:rsidRPr="000B4E75">
        <w:rPr>
          <w:rFonts w:ascii="Times New Roman" w:hAnsi="Times New Roman" w:cs="Times New Roman"/>
          <w:sz w:val="22"/>
          <w:szCs w:val="22"/>
          <w:u w:val="single"/>
        </w:rPr>
        <w:t>2019</w:t>
      </w:r>
      <w:r w:rsidR="001A6466" w:rsidRPr="000B4E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90F2C" w:rsidRPr="000B4E75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 w:rsidRPr="000B4E75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0B4E75">
        <w:rPr>
          <w:rFonts w:ascii="Times New Roman" w:hAnsi="Times New Roman" w:cs="Times New Roman"/>
          <w:sz w:val="22"/>
          <w:szCs w:val="22"/>
          <w:u w:val="single"/>
        </w:rPr>
        <w:t>5\2</w:t>
      </w:r>
    </w:p>
    <w:p w:rsidR="00BA6944" w:rsidRPr="000B4E75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0B4E75">
        <w:rPr>
          <w:rFonts w:ascii="Times New Roman" w:hAnsi="Times New Roman" w:cs="Times New Roman"/>
          <w:b w:val="0"/>
        </w:rPr>
        <w:t>п.</w:t>
      </w:r>
      <w:r w:rsidR="00052F15" w:rsidRPr="000B4E75">
        <w:rPr>
          <w:rFonts w:ascii="Times New Roman" w:hAnsi="Times New Roman" w:cs="Times New Roman"/>
          <w:b w:val="0"/>
        </w:rPr>
        <w:t xml:space="preserve"> </w:t>
      </w:r>
      <w:r w:rsidRPr="000B4E75">
        <w:rPr>
          <w:rFonts w:ascii="Times New Roman" w:hAnsi="Times New Roman" w:cs="Times New Roman"/>
          <w:b w:val="0"/>
        </w:rPr>
        <w:t>Бердяуш</w:t>
      </w:r>
    </w:p>
    <w:p w:rsidR="001A6466" w:rsidRPr="000B4E75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0B4E75" w:rsidTr="00A20A31">
        <w:tc>
          <w:tcPr>
            <w:tcW w:w="5495" w:type="dxa"/>
          </w:tcPr>
          <w:p w:rsidR="009C1F80" w:rsidRPr="000B4E75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E75"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 w:rsidRPr="000B4E75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0B4E75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0B4E75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0B4E75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E75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 w:rsidRPr="000B4E75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 w:rsidRPr="000B4E7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 w:rsidRPr="000B4E75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 w:rsidRPr="000B4E75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0B4E75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№5</w:t>
      </w:r>
      <w:r w:rsidR="003F1582" w:rsidRPr="000B4E75">
        <w:rPr>
          <w:rFonts w:ascii="Times New Roman" w:hAnsi="Times New Roman" w:cs="Times New Roman"/>
          <w:kern w:val="1"/>
          <w:sz w:val="24"/>
          <w:szCs w:val="24"/>
        </w:rPr>
        <w:t>/</w:t>
      </w:r>
      <w:r w:rsidR="00EB2EEF" w:rsidRPr="000B4E75">
        <w:rPr>
          <w:rFonts w:ascii="Times New Roman" w:hAnsi="Times New Roman" w:cs="Times New Roman"/>
          <w:kern w:val="1"/>
          <w:sz w:val="24"/>
          <w:szCs w:val="24"/>
        </w:rPr>
        <w:t>1</w:t>
      </w:r>
      <w:r w:rsidR="009C1F80" w:rsidRPr="000B4E75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0B4E75">
        <w:rPr>
          <w:rFonts w:ascii="Times New Roman" w:hAnsi="Times New Roman" w:cs="Times New Roman"/>
          <w:kern w:val="1"/>
          <w:sz w:val="24"/>
          <w:szCs w:val="24"/>
        </w:rPr>
        <w:t>т 04 декабря 2019</w:t>
      </w:r>
      <w:r w:rsidR="009C1F80" w:rsidRPr="000B4E75">
        <w:rPr>
          <w:rFonts w:ascii="Times New Roman" w:hAnsi="Times New Roman" w:cs="Times New Roman"/>
          <w:kern w:val="1"/>
          <w:sz w:val="24"/>
          <w:szCs w:val="24"/>
        </w:rPr>
        <w:t xml:space="preserve"> года «</w:t>
      </w:r>
      <w:r w:rsidR="000B4E75">
        <w:rPr>
          <w:rFonts w:ascii="Times New Roman" w:hAnsi="Times New Roman" w:cs="Times New Roman"/>
          <w:kern w:val="1"/>
          <w:sz w:val="24"/>
          <w:szCs w:val="24"/>
        </w:rPr>
        <w:t>Об утверждении Порядка предоставления субсидий организациям, оказывающим услуги тепло-водоснабжения, водоотведения на  территории Бердяушского городского поселения на финансовое обеспечение (возмещение) затрат, связанных с погашением задолженности за топливно-энергетические ресурсы»,</w:t>
      </w:r>
    </w:p>
    <w:p w:rsidR="00F054B4" w:rsidRPr="000B4E75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0B4E75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E75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 w:rsidRPr="000B4E75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0B4E75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 w:rsidRPr="000B4E75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Pr="000B4E75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0E5AC4" w:rsidRDefault="00777487" w:rsidP="006F1EA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4E75">
        <w:rPr>
          <w:rFonts w:ascii="Times New Roman" w:hAnsi="Times New Roman" w:cs="Times New Roman"/>
          <w:sz w:val="24"/>
          <w:szCs w:val="24"/>
        </w:rPr>
        <w:t>Направить субсидию на возмещение</w:t>
      </w:r>
      <w:r w:rsidR="009C1F80" w:rsidRPr="000B4E75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и реализацией услуг организации коммунальног</w:t>
      </w:r>
      <w:r w:rsidR="00B016DE" w:rsidRPr="000B4E75">
        <w:rPr>
          <w:rFonts w:ascii="Times New Roman" w:hAnsi="Times New Roman" w:cs="Times New Roman"/>
          <w:sz w:val="24"/>
          <w:szCs w:val="24"/>
        </w:rPr>
        <w:t>о комплекса – ООО «</w:t>
      </w:r>
      <w:proofErr w:type="spellStart"/>
      <w:r w:rsidR="00B016DE" w:rsidRPr="000B4E75">
        <w:rPr>
          <w:rFonts w:ascii="Times New Roman" w:hAnsi="Times New Roman" w:cs="Times New Roman"/>
          <w:sz w:val="24"/>
          <w:szCs w:val="24"/>
        </w:rPr>
        <w:t>СтандартТепло</w:t>
      </w:r>
      <w:proofErr w:type="spellEnd"/>
      <w:r w:rsidR="000C23F4" w:rsidRPr="000B4E75">
        <w:rPr>
          <w:rFonts w:ascii="Times New Roman" w:hAnsi="Times New Roman" w:cs="Times New Roman"/>
          <w:sz w:val="24"/>
          <w:szCs w:val="24"/>
        </w:rPr>
        <w:t>», осуществляющей</w:t>
      </w:r>
      <w:r w:rsidR="009C1F80" w:rsidRPr="000B4E75">
        <w:rPr>
          <w:rFonts w:ascii="Times New Roman" w:hAnsi="Times New Roman" w:cs="Times New Roman"/>
          <w:sz w:val="24"/>
          <w:szCs w:val="24"/>
        </w:rPr>
        <w:t xml:space="preserve"> регулируемые виды деятельности в сфере теплосна</w:t>
      </w:r>
      <w:r w:rsidR="007177E0" w:rsidRPr="000B4E75">
        <w:rPr>
          <w:rFonts w:ascii="Times New Roman" w:hAnsi="Times New Roman" w:cs="Times New Roman"/>
          <w:sz w:val="24"/>
          <w:szCs w:val="24"/>
        </w:rPr>
        <w:t xml:space="preserve">бжения </w:t>
      </w:r>
      <w:r w:rsidR="00F43F1D" w:rsidRPr="000B4E75">
        <w:rPr>
          <w:rFonts w:ascii="Times New Roman" w:hAnsi="Times New Roman" w:cs="Times New Roman"/>
          <w:sz w:val="24"/>
          <w:szCs w:val="24"/>
        </w:rPr>
        <w:t xml:space="preserve">  </w:t>
      </w:r>
      <w:r w:rsidR="005A1829" w:rsidRPr="000B4E7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A0C97" w:rsidRPr="000B4E75">
        <w:rPr>
          <w:rFonts w:ascii="Times New Roman" w:hAnsi="Times New Roman" w:cs="Times New Roman"/>
          <w:sz w:val="24"/>
          <w:szCs w:val="24"/>
        </w:rPr>
        <w:t xml:space="preserve"> </w:t>
      </w:r>
      <w:r w:rsidR="00523DD5" w:rsidRPr="000E5AC4">
        <w:rPr>
          <w:rFonts w:ascii="Times New Roman" w:hAnsi="Times New Roman" w:cs="Times New Roman"/>
          <w:sz w:val="24"/>
          <w:szCs w:val="24"/>
        </w:rPr>
        <w:t>714 309</w:t>
      </w:r>
      <w:r w:rsidR="00EF2824" w:rsidRPr="000E5AC4">
        <w:rPr>
          <w:rFonts w:ascii="Times New Roman" w:hAnsi="Times New Roman" w:cs="Times New Roman"/>
          <w:sz w:val="24"/>
          <w:szCs w:val="24"/>
        </w:rPr>
        <w:t xml:space="preserve"> </w:t>
      </w:r>
      <w:r w:rsidR="007177E0" w:rsidRPr="000E5AC4">
        <w:rPr>
          <w:rFonts w:ascii="Times New Roman" w:hAnsi="Times New Roman" w:cs="Times New Roman"/>
          <w:sz w:val="24"/>
          <w:szCs w:val="24"/>
        </w:rPr>
        <w:t xml:space="preserve"> (</w:t>
      </w:r>
      <w:r w:rsidR="00275D86" w:rsidRPr="000E5AC4">
        <w:rPr>
          <w:rFonts w:ascii="Times New Roman" w:hAnsi="Times New Roman" w:cs="Times New Roman"/>
          <w:sz w:val="24"/>
          <w:szCs w:val="24"/>
        </w:rPr>
        <w:t>семьсот</w:t>
      </w:r>
      <w:r w:rsidR="00523DD5" w:rsidRPr="000E5AC4">
        <w:rPr>
          <w:rFonts w:ascii="Times New Roman" w:hAnsi="Times New Roman" w:cs="Times New Roman"/>
          <w:sz w:val="24"/>
          <w:szCs w:val="24"/>
        </w:rPr>
        <w:t xml:space="preserve"> </w:t>
      </w:r>
      <w:r w:rsidR="00275D86" w:rsidRPr="000E5AC4">
        <w:rPr>
          <w:rFonts w:ascii="Times New Roman" w:hAnsi="Times New Roman" w:cs="Times New Roman"/>
          <w:sz w:val="24"/>
          <w:szCs w:val="24"/>
        </w:rPr>
        <w:t xml:space="preserve"> </w:t>
      </w:r>
      <w:r w:rsidR="00523DD5" w:rsidRPr="000E5AC4">
        <w:rPr>
          <w:rFonts w:ascii="Times New Roman" w:hAnsi="Times New Roman" w:cs="Times New Roman"/>
          <w:sz w:val="24"/>
          <w:szCs w:val="24"/>
        </w:rPr>
        <w:t>четырнадцать</w:t>
      </w:r>
      <w:r w:rsidR="00275D86" w:rsidRPr="000E5AC4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23DD5" w:rsidRPr="000E5AC4">
        <w:rPr>
          <w:rFonts w:ascii="Times New Roman" w:hAnsi="Times New Roman" w:cs="Times New Roman"/>
          <w:sz w:val="24"/>
          <w:szCs w:val="24"/>
        </w:rPr>
        <w:t>триста девять</w:t>
      </w:r>
      <w:r w:rsidR="009C1F80" w:rsidRPr="000E5AC4">
        <w:rPr>
          <w:rFonts w:ascii="Times New Roman" w:hAnsi="Times New Roman" w:cs="Times New Roman"/>
          <w:sz w:val="24"/>
          <w:szCs w:val="24"/>
        </w:rPr>
        <w:t xml:space="preserve">) </w:t>
      </w:r>
      <w:r w:rsidR="00FA1AC3" w:rsidRPr="000E5AC4">
        <w:rPr>
          <w:rFonts w:ascii="Times New Roman" w:hAnsi="Times New Roman" w:cs="Times New Roman"/>
          <w:sz w:val="24"/>
          <w:szCs w:val="24"/>
        </w:rPr>
        <w:t xml:space="preserve"> </w:t>
      </w:r>
      <w:r w:rsidR="00523DD5" w:rsidRPr="000E5AC4">
        <w:rPr>
          <w:rFonts w:ascii="Times New Roman" w:hAnsi="Times New Roman" w:cs="Times New Roman"/>
          <w:sz w:val="24"/>
          <w:szCs w:val="24"/>
        </w:rPr>
        <w:t>руб.  55</w:t>
      </w:r>
      <w:r w:rsidR="00275D86" w:rsidRPr="000E5AC4">
        <w:rPr>
          <w:rFonts w:ascii="Times New Roman" w:hAnsi="Times New Roman" w:cs="Times New Roman"/>
          <w:sz w:val="24"/>
          <w:szCs w:val="24"/>
        </w:rPr>
        <w:t xml:space="preserve"> </w:t>
      </w:r>
      <w:r w:rsidR="009C1F80" w:rsidRPr="000E5AC4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9C1F80" w:rsidRPr="000E5A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2AEA" w:rsidRPr="000E5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AEA" w:rsidRPr="000E5A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2AEA" w:rsidRPr="000E5AC4">
        <w:rPr>
          <w:rFonts w:ascii="Times New Roman" w:hAnsi="Times New Roman" w:cs="Times New Roman"/>
          <w:sz w:val="24"/>
          <w:szCs w:val="24"/>
        </w:rPr>
        <w:t xml:space="preserve"> последующей разбивкой:</w:t>
      </w:r>
    </w:p>
    <w:p w:rsidR="00502AEA" w:rsidRPr="000E5AC4" w:rsidRDefault="006F1EA9" w:rsidP="006F1EA9">
      <w:pPr>
        <w:pStyle w:val="a8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AC4">
        <w:rPr>
          <w:rFonts w:ascii="Times New Roman" w:hAnsi="Times New Roman" w:cs="Times New Roman"/>
          <w:sz w:val="24"/>
          <w:szCs w:val="24"/>
        </w:rPr>
        <w:t xml:space="preserve">поставщики электрической энергии  - </w:t>
      </w:r>
      <w:r w:rsidR="00502AEA" w:rsidRPr="000E5AC4">
        <w:rPr>
          <w:rFonts w:ascii="Times New Roman" w:hAnsi="Times New Roman" w:cs="Times New Roman"/>
          <w:sz w:val="24"/>
          <w:szCs w:val="24"/>
        </w:rPr>
        <w:t xml:space="preserve"> </w:t>
      </w:r>
      <w:r w:rsidR="00523DD5" w:rsidRPr="000E5AC4">
        <w:rPr>
          <w:rFonts w:ascii="Times New Roman" w:hAnsi="Times New Roman" w:cs="Times New Roman"/>
          <w:sz w:val="24"/>
          <w:szCs w:val="24"/>
        </w:rPr>
        <w:t>714 309</w:t>
      </w:r>
      <w:r w:rsidR="00502AEA" w:rsidRPr="000E5AC4">
        <w:rPr>
          <w:rFonts w:ascii="Times New Roman" w:hAnsi="Times New Roman" w:cs="Times New Roman"/>
          <w:sz w:val="24"/>
          <w:szCs w:val="24"/>
        </w:rPr>
        <w:t xml:space="preserve"> (</w:t>
      </w:r>
      <w:r w:rsidR="00523DD5" w:rsidRPr="000E5AC4">
        <w:rPr>
          <w:rFonts w:ascii="Times New Roman" w:hAnsi="Times New Roman" w:cs="Times New Roman"/>
          <w:sz w:val="24"/>
          <w:szCs w:val="24"/>
        </w:rPr>
        <w:t>семьсот  четырнадцать тысяч триста девять</w:t>
      </w:r>
      <w:r w:rsidR="00502AEA" w:rsidRPr="000E5AC4">
        <w:rPr>
          <w:rFonts w:ascii="Times New Roman" w:hAnsi="Times New Roman" w:cs="Times New Roman"/>
          <w:sz w:val="24"/>
          <w:szCs w:val="24"/>
        </w:rPr>
        <w:t xml:space="preserve">)  </w:t>
      </w:r>
      <w:r w:rsidR="00523DD5" w:rsidRPr="000E5AC4">
        <w:rPr>
          <w:rFonts w:ascii="Times New Roman" w:hAnsi="Times New Roman" w:cs="Times New Roman"/>
          <w:sz w:val="24"/>
          <w:szCs w:val="24"/>
        </w:rPr>
        <w:t>руб.  5</w:t>
      </w:r>
      <w:r w:rsidR="00502AEA" w:rsidRPr="000E5AC4">
        <w:rPr>
          <w:rFonts w:ascii="Times New Roman" w:hAnsi="Times New Roman" w:cs="Times New Roman"/>
          <w:sz w:val="24"/>
          <w:szCs w:val="24"/>
        </w:rPr>
        <w:t>5  коп.</w:t>
      </w:r>
    </w:p>
    <w:p w:rsidR="009C1F80" w:rsidRPr="000B4E75" w:rsidRDefault="009C1F80" w:rsidP="006F1EA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E75">
        <w:rPr>
          <w:rFonts w:ascii="Times New Roman" w:hAnsi="Times New Roman" w:cs="Times New Roman"/>
          <w:sz w:val="24"/>
          <w:szCs w:val="24"/>
        </w:rPr>
        <w:t>Настоящее р</w:t>
      </w:r>
      <w:r w:rsidR="008B2ADB" w:rsidRPr="000B4E75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 w:rsidRPr="000B4E75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0B4E75" w:rsidRDefault="009C1F80" w:rsidP="006F1EA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4E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Pr="000B4E75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0B4E75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0B4E75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E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Pr="000B4E75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E75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 w:rsidRPr="000B4E75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13E30"/>
    <w:rsid w:val="00023F0A"/>
    <w:rsid w:val="00033116"/>
    <w:rsid w:val="00044A73"/>
    <w:rsid w:val="00046E5F"/>
    <w:rsid w:val="00050636"/>
    <w:rsid w:val="00052F15"/>
    <w:rsid w:val="00072EBD"/>
    <w:rsid w:val="00093AA4"/>
    <w:rsid w:val="000949A9"/>
    <w:rsid w:val="000A7F09"/>
    <w:rsid w:val="000B168F"/>
    <w:rsid w:val="000B4E75"/>
    <w:rsid w:val="000C23F4"/>
    <w:rsid w:val="000C3FA1"/>
    <w:rsid w:val="000D1AEB"/>
    <w:rsid w:val="000D23E8"/>
    <w:rsid w:val="000E3339"/>
    <w:rsid w:val="000E5AC4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03C58"/>
    <w:rsid w:val="002241E9"/>
    <w:rsid w:val="002243EE"/>
    <w:rsid w:val="0024737A"/>
    <w:rsid w:val="00247A21"/>
    <w:rsid w:val="00271254"/>
    <w:rsid w:val="00275D86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67C1A"/>
    <w:rsid w:val="003741BD"/>
    <w:rsid w:val="0039573D"/>
    <w:rsid w:val="003B7133"/>
    <w:rsid w:val="003C4DC6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02AEA"/>
    <w:rsid w:val="005201C7"/>
    <w:rsid w:val="00523DD5"/>
    <w:rsid w:val="00540DD5"/>
    <w:rsid w:val="005431B7"/>
    <w:rsid w:val="00545637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A6354"/>
    <w:rsid w:val="006B7EDC"/>
    <w:rsid w:val="006D1197"/>
    <w:rsid w:val="006E7BD2"/>
    <w:rsid w:val="006F1EA9"/>
    <w:rsid w:val="006F66D4"/>
    <w:rsid w:val="00703CCF"/>
    <w:rsid w:val="00715A16"/>
    <w:rsid w:val="007177E0"/>
    <w:rsid w:val="0072708D"/>
    <w:rsid w:val="00727843"/>
    <w:rsid w:val="007402D3"/>
    <w:rsid w:val="00741054"/>
    <w:rsid w:val="00762F8A"/>
    <w:rsid w:val="00765C3C"/>
    <w:rsid w:val="00771215"/>
    <w:rsid w:val="00777487"/>
    <w:rsid w:val="00784DDD"/>
    <w:rsid w:val="007939CC"/>
    <w:rsid w:val="00793E28"/>
    <w:rsid w:val="007E4264"/>
    <w:rsid w:val="007E4EA3"/>
    <w:rsid w:val="007E5F2A"/>
    <w:rsid w:val="008005B3"/>
    <w:rsid w:val="008353ED"/>
    <w:rsid w:val="00847467"/>
    <w:rsid w:val="00847495"/>
    <w:rsid w:val="008526F7"/>
    <w:rsid w:val="00855170"/>
    <w:rsid w:val="00856AAF"/>
    <w:rsid w:val="0087170F"/>
    <w:rsid w:val="00894E3E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7A53"/>
    <w:rsid w:val="009A2627"/>
    <w:rsid w:val="009A2C9F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35321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016DE"/>
    <w:rsid w:val="00B15E67"/>
    <w:rsid w:val="00B34ED0"/>
    <w:rsid w:val="00B50468"/>
    <w:rsid w:val="00B625D1"/>
    <w:rsid w:val="00B84412"/>
    <w:rsid w:val="00B9152A"/>
    <w:rsid w:val="00B921A3"/>
    <w:rsid w:val="00BA0C97"/>
    <w:rsid w:val="00BA6944"/>
    <w:rsid w:val="00BB24F4"/>
    <w:rsid w:val="00BB4483"/>
    <w:rsid w:val="00BB6BB5"/>
    <w:rsid w:val="00BC1352"/>
    <w:rsid w:val="00BD73AB"/>
    <w:rsid w:val="00BF2004"/>
    <w:rsid w:val="00BF5240"/>
    <w:rsid w:val="00C00207"/>
    <w:rsid w:val="00C06846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C5ABA"/>
    <w:rsid w:val="00DD26EB"/>
    <w:rsid w:val="00DD5C42"/>
    <w:rsid w:val="00DD6462"/>
    <w:rsid w:val="00DE1F3B"/>
    <w:rsid w:val="00DE6C86"/>
    <w:rsid w:val="00E02A53"/>
    <w:rsid w:val="00E0408B"/>
    <w:rsid w:val="00E10F4A"/>
    <w:rsid w:val="00E2675F"/>
    <w:rsid w:val="00E40628"/>
    <w:rsid w:val="00E6104C"/>
    <w:rsid w:val="00E7626C"/>
    <w:rsid w:val="00E929E8"/>
    <w:rsid w:val="00EA709D"/>
    <w:rsid w:val="00EB2EEF"/>
    <w:rsid w:val="00EC08D2"/>
    <w:rsid w:val="00EE727F"/>
    <w:rsid w:val="00EF0940"/>
    <w:rsid w:val="00EF2824"/>
    <w:rsid w:val="00F021E7"/>
    <w:rsid w:val="00F054B4"/>
    <w:rsid w:val="00F12282"/>
    <w:rsid w:val="00F4214A"/>
    <w:rsid w:val="00F43F1D"/>
    <w:rsid w:val="00F563D8"/>
    <w:rsid w:val="00F7084D"/>
    <w:rsid w:val="00F73051"/>
    <w:rsid w:val="00F82EF5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4A7B-200B-4922-A7CD-CC18816E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193</cp:revision>
  <cp:lastPrinted>2019-12-11T04:59:00Z</cp:lastPrinted>
  <dcterms:created xsi:type="dcterms:W3CDTF">2016-04-11T09:57:00Z</dcterms:created>
  <dcterms:modified xsi:type="dcterms:W3CDTF">2019-12-11T06:00:00Z</dcterms:modified>
</cp:coreProperties>
</file>